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EE4581" w:rsidRPr="00EE4581">
        <w:rPr>
          <w:b/>
        </w:rPr>
        <w:t xml:space="preserve">Об утверждении муниципальной программы «Развитие образования в городе </w:t>
      </w:r>
      <w:proofErr w:type="spellStart"/>
      <w:r w:rsidR="00EE4581" w:rsidRPr="00EE4581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</w:t>
      </w:r>
      <w:bookmarkStart w:id="0" w:name="_GoBack"/>
      <w:bookmarkEnd w:id="0"/>
      <w:r w:rsidR="00DB7510" w:rsidRPr="00DB7510">
        <w:t>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EE4581" w:rsidRPr="00EE4581">
        <w:t xml:space="preserve">Об утверждении муниципальной программы «Развитие образования в городе </w:t>
      </w:r>
      <w:proofErr w:type="spellStart"/>
      <w:r w:rsidR="00EE4581" w:rsidRPr="00EE4581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EE4581" w:rsidRDefault="00EE4581" w:rsidP="00F82F5E">
      <w:pPr>
        <w:spacing w:line="340" w:lineRule="exact"/>
        <w:ind w:firstLine="709"/>
        <w:jc w:val="both"/>
      </w:pPr>
      <w:r w:rsidRPr="00EE4581">
        <w:t xml:space="preserve">Показатели муниципальной программы «Развитие образования в городе </w:t>
      </w:r>
      <w:proofErr w:type="spellStart"/>
      <w:r w:rsidRPr="00EE4581">
        <w:t>Покачи</w:t>
      </w:r>
      <w:proofErr w:type="spellEnd"/>
      <w:r w:rsidRPr="00EE4581">
        <w:t xml:space="preserve">» (далее – МП) были приведены в соответствие с государственной программой Ханты-Мансийского автономного округа – Югры «Развитие образования», утвержденной постановлением Правительства Ханты-Мансийского автономного округа – </w:t>
      </w:r>
      <w:r>
        <w:t>Югры от 10.11.2023 №550-п.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C23F99">
        <w:rPr>
          <w:rFonts w:eastAsia="Calibri"/>
          <w:color w:val="000000" w:themeColor="text1"/>
          <w:lang w:eastAsia="en-US"/>
        </w:rPr>
        <w:t>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C23F99">
        <w:rPr>
          <w:rFonts w:eastAsia="Calibri"/>
          <w:color w:val="000000" w:themeColor="text1"/>
          <w:lang w:eastAsia="en-US"/>
        </w:rPr>
        <w:t>5</w:t>
      </w:r>
      <w:r w:rsidR="00EE4581">
        <w:rPr>
          <w:rFonts w:eastAsia="Calibri"/>
          <w:color w:val="000000" w:themeColor="text1"/>
          <w:lang w:eastAsia="en-US"/>
        </w:rPr>
        <w:t>6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5CCC-B93F-455B-B19A-E3FBE60A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165</cp:revision>
  <cp:lastPrinted>2018-02-19T10:38:00Z</cp:lastPrinted>
  <dcterms:created xsi:type="dcterms:W3CDTF">2023-03-16T06:20:00Z</dcterms:created>
  <dcterms:modified xsi:type="dcterms:W3CDTF">2025-01-09T11:55:00Z</dcterms:modified>
</cp:coreProperties>
</file>